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hd w:fill="1e1e1e" w:val="clear"/>
        <w:spacing w:after="280" w:before="540" w:line="288" w:lineRule="auto"/>
        <w:rPr>
          <w:b w:val="1"/>
          <w:color w:val="f3f6f9"/>
          <w:sz w:val="34"/>
          <w:szCs w:val="34"/>
        </w:rPr>
      </w:pPr>
      <w:bookmarkStart w:colFirst="0" w:colLast="0" w:name="_pkbexvoovah3" w:id="0"/>
      <w:bookmarkEnd w:id="0"/>
      <w:r w:rsidDel="00000000" w:rsidR="00000000" w:rsidRPr="00000000">
        <w:rPr>
          <w:b w:val="1"/>
          <w:color w:val="f3f6f9"/>
          <w:sz w:val="34"/>
          <w:szCs w:val="34"/>
          <w:rtl w:val="0"/>
        </w:rPr>
        <w:t xml:space="preserve">Templates</w:t>
      </w:r>
    </w:p>
    <w:p w:rsidR="00000000" w:rsidDel="00000000" w:rsidP="00000000" w:rsidRDefault="00000000" w:rsidRPr="00000000" w14:paraId="00000002">
      <w:pPr>
        <w:shd w:fill="1e1e1e" w:val="clear"/>
        <w:spacing w:after="240" w:lineRule="auto"/>
        <w:rPr>
          <w:b w:val="1"/>
          <w:color w:val="f3f6f9"/>
          <w:sz w:val="23"/>
          <w:szCs w:val="23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1. Jornada do herói</w:t>
        <w:br w:type="textWrapping"/>
        <w:t xml:space="preserve">2. Inimigo publico comum (us vs them)</w:t>
        <w:br w:type="textWrapping"/>
        <w:t xml:space="preserve">3. A jornada do idiota</w:t>
        <w:br w:type="textWrapping"/>
        <w:t xml:space="preserve">4. Nos somos parecidos</w:t>
        <w:br w:type="textWrapping"/>
        <w:t xml:space="preserve">5. Do fracasso a fama (rags to riches)</w:t>
        <w:br w:type="textWrapping"/>
        <w:t xml:space="preserve">6. Herói por acidente (herói relutante)</w:t>
        <w:br w:type="textWrapping"/>
        <w:t xml:space="preserve">7. Pai rico pai pobre</w:t>
        <w:br w:type="textWrapping"/>
        <w:t xml:space="preserve">8. Napoleon hill style - segredo dos fodas revelado, repórter</w:t>
        <w:br w:type="textWrapping"/>
        <w:t xml:space="preserve">   1. "perfeito se você não tem conhecimento nenhum"</w:t>
        <w:br w:type="textWrapping"/>
        <w:t xml:space="preserve">9. Secret from old guy coming back from the grave</w:t>
        <w:br w:type="textWrapping"/>
        <w:t xml:space="preserve">10. Secret mentor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iuxplfqm1yq8" w:id="1"/>
      <w:bookmarkEnd w:id="1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A Jornada do Herói</w:t>
      </w:r>
    </w:p>
    <w:p w:rsidR="00000000" w:rsidDel="00000000" w:rsidP="00000000" w:rsidRDefault="00000000" w:rsidRPr="00000000" w14:paraId="00000004">
      <w:pPr>
        <w:shd w:fill="1e1e1e" w:val="clear"/>
        <w:spacing w:after="240" w:lineRule="auto"/>
        <w:rPr>
          <w:b w:val="1"/>
          <w:color w:val="f3f6f9"/>
          <w:sz w:val="23"/>
          <w:szCs w:val="23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Arco do Herói: Mundo comum, Chamada à Ação, Mentor, Encontre Inimigos e Amigos, Problemas cada vez maiores, Pendurado final, momento de mudança de vida, Retorno ao Mundo (com um problema final resolvido), O herói está de volta e mudou. Toda história precisa disso.</w:t>
      </w:r>
    </w:p>
    <w:p w:rsidR="00000000" w:rsidDel="00000000" w:rsidP="00000000" w:rsidRDefault="00000000" w:rsidRPr="00000000" w14:paraId="00000005">
      <w:pPr>
        <w:numPr>
          <w:ilvl w:val="0"/>
          <w:numId w:val="6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O que o torna exclusivamente qualificado para ajudar seu público?</w:t>
      </w:r>
    </w:p>
    <w:p w:rsidR="00000000" w:rsidDel="00000000" w:rsidP="00000000" w:rsidRDefault="00000000" w:rsidRPr="00000000" w14:paraId="00000006">
      <w:pPr>
        <w:numPr>
          <w:ilvl w:val="0"/>
          <w:numId w:val="6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Como você descobriu o que está compartilhando hoje?</w:t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Como é relevante para o participante?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Como sua história prova que você pode resolver o problema que seu público enfrenta?</w:t>
      </w:r>
    </w:p>
    <w:p w:rsidR="00000000" w:rsidDel="00000000" w:rsidP="00000000" w:rsidRDefault="00000000" w:rsidRPr="00000000" w14:paraId="00000009">
      <w:pPr>
        <w:rPr>
          <w:b w:val="1"/>
          <w:color w:val="f3f6f9"/>
          <w:sz w:val="23"/>
          <w:szCs w:val="23"/>
        </w:rPr>
      </w:pPr>
      <w:r w:rsidDel="00000000" w:rsidR="00000000" w:rsidRPr="00000000">
        <w:rPr>
          <w:b w:val="1"/>
          <w:color w:val="f3f6f9"/>
          <w:sz w:val="23"/>
          <w:szCs w:val="23"/>
        </w:rPr>
        <w:drawing>
          <wp:inline distB="114300" distT="114300" distL="114300" distR="114300">
            <wp:extent cx="5731200" cy="36957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o7r6ln87bvpc" w:id="2"/>
      <w:bookmarkEnd w:id="2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Perry Belcher - A fórmula da história (The Story Formula)</w:t>
      </w:r>
    </w:p>
    <w:p w:rsidR="00000000" w:rsidDel="00000000" w:rsidP="00000000" w:rsidRDefault="00000000" w:rsidRPr="00000000" w14:paraId="0000000B">
      <w:pPr>
        <w:rPr>
          <w:b w:val="1"/>
          <w:color w:val="ffffff"/>
          <w:sz w:val="26"/>
          <w:szCs w:val="26"/>
        </w:rPr>
      </w:pPr>
      <w:r w:rsidDel="00000000" w:rsidR="00000000" w:rsidRPr="00000000">
        <w:rPr>
          <w:b w:val="1"/>
          <w:color w:val="ffffff"/>
          <w:sz w:val="26"/>
          <w:szCs w:val="26"/>
        </w:rPr>
        <w:drawing>
          <wp:inline distB="114300" distT="114300" distL="114300" distR="114300">
            <wp:extent cx="5731200" cy="32258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ja35ggub16bs" w:id="3"/>
      <w:bookmarkEnd w:id="3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FÓRMULA SIMPLES</w:t>
      </w:r>
    </w:p>
    <w:p w:rsidR="00000000" w:rsidDel="00000000" w:rsidP="00000000" w:rsidRDefault="00000000" w:rsidRPr="00000000" w14:paraId="0000000D">
      <w:pPr>
        <w:numPr>
          <w:ilvl w:val="0"/>
          <w:numId w:val="13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Promessa / Gancho</w:t>
      </w:r>
    </w:p>
    <w:p w:rsidR="00000000" w:rsidDel="00000000" w:rsidP="00000000" w:rsidRDefault="00000000" w:rsidRPr="00000000" w14:paraId="0000000E">
      <w:pPr>
        <w:numPr>
          <w:ilvl w:val="0"/>
          <w:numId w:val="13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História</w:t>
      </w:r>
    </w:p>
    <w:p w:rsidR="00000000" w:rsidDel="00000000" w:rsidP="00000000" w:rsidRDefault="00000000" w:rsidRPr="00000000" w14:paraId="0000000F">
      <w:pPr>
        <w:numPr>
          <w:ilvl w:val="0"/>
          <w:numId w:val="13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Oferta</w:t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99qswdwyul2o" w:id="4"/>
      <w:bookmarkEnd w:id="4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CONTANDO UMA HISTÓRIA</w:t>
      </w:r>
    </w:p>
    <w:p w:rsidR="00000000" w:rsidDel="00000000" w:rsidP="00000000" w:rsidRDefault="00000000" w:rsidRPr="00000000" w14:paraId="00000011">
      <w:pPr>
        <w:numPr>
          <w:ilvl w:val="0"/>
          <w:numId w:val="14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Defina o cenário (estabeleça o normal)</w:t>
      </w:r>
    </w:p>
    <w:p w:rsidR="00000000" w:rsidDel="00000000" w:rsidP="00000000" w:rsidRDefault="00000000" w:rsidRPr="00000000" w14:paraId="00000012">
      <w:pPr>
        <w:numPr>
          <w:ilvl w:val="0"/>
          <w:numId w:val="14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Crie problemas (muitos deles)</w:t>
      </w:r>
    </w:p>
    <w:p w:rsidR="00000000" w:rsidDel="00000000" w:rsidP="00000000" w:rsidRDefault="00000000" w:rsidRPr="00000000" w14:paraId="00000013">
      <w:pPr>
        <w:numPr>
          <w:ilvl w:val="0"/>
          <w:numId w:val="14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Resolva o problema</w:t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hxeblw2d5csj" w:id="5"/>
      <w:bookmarkEnd w:id="5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FÓRMULA DA NOVELA</w:t>
      </w:r>
    </w:p>
    <w:p w:rsidR="00000000" w:rsidDel="00000000" w:rsidP="00000000" w:rsidRDefault="00000000" w:rsidRPr="00000000" w14:paraId="00000015">
      <w:pPr>
        <w:numPr>
          <w:ilvl w:val="0"/>
          <w:numId w:val="11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Incidente Incitante: estabelece normalidade, a rotina</w:t>
      </w:r>
    </w:p>
    <w:p w:rsidR="00000000" w:rsidDel="00000000" w:rsidP="00000000" w:rsidRDefault="00000000" w:rsidRPr="00000000" w14:paraId="00000016">
      <w:pPr>
        <w:numPr>
          <w:ilvl w:val="0"/>
          <w:numId w:val="1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Obstáculo: algo acontece</w:t>
      </w:r>
    </w:p>
    <w:p w:rsidR="00000000" w:rsidDel="00000000" w:rsidP="00000000" w:rsidRDefault="00000000" w:rsidRPr="00000000" w14:paraId="00000017">
      <w:pPr>
        <w:numPr>
          <w:ilvl w:val="0"/>
          <w:numId w:val="1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Vilão: fica pior</w:t>
      </w:r>
    </w:p>
    <w:p w:rsidR="00000000" w:rsidDel="00000000" w:rsidP="00000000" w:rsidRDefault="00000000" w:rsidRPr="00000000" w14:paraId="00000018">
      <w:pPr>
        <w:numPr>
          <w:ilvl w:val="0"/>
          <w:numId w:val="1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Ajudante: interesse amoroso / amigo engraçado + Vitória menor</w:t>
      </w:r>
    </w:p>
    <w:p w:rsidR="00000000" w:rsidDel="00000000" w:rsidP="00000000" w:rsidRDefault="00000000" w:rsidRPr="00000000" w14:paraId="00000019">
      <w:pPr>
        <w:numPr>
          <w:ilvl w:val="0"/>
          <w:numId w:val="1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Tensão Aumenta: situação impossível</w:t>
      </w:r>
    </w:p>
    <w:p w:rsidR="00000000" w:rsidDel="00000000" w:rsidP="00000000" w:rsidRDefault="00000000" w:rsidRPr="00000000" w14:paraId="0000001A">
      <w:pPr>
        <w:numPr>
          <w:ilvl w:val="0"/>
          <w:numId w:val="1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Clímax: o obstáculo é superado</w:t>
      </w:r>
    </w:p>
    <w:p w:rsidR="00000000" w:rsidDel="00000000" w:rsidP="00000000" w:rsidRDefault="00000000" w:rsidRPr="00000000" w14:paraId="0000001B">
      <w:pPr>
        <w:numPr>
          <w:ilvl w:val="0"/>
          <w:numId w:val="1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Alívio: o vilão perde</w:t>
      </w:r>
    </w:p>
    <w:p w:rsidR="00000000" w:rsidDel="00000000" w:rsidP="00000000" w:rsidRDefault="00000000" w:rsidRPr="00000000" w14:paraId="0000001C">
      <w:pPr>
        <w:numPr>
          <w:ilvl w:val="0"/>
          <w:numId w:val="1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Lição aprendida: pegue a garota</w:t>
      </w:r>
    </w:p>
    <w:p w:rsidR="00000000" w:rsidDel="00000000" w:rsidP="00000000" w:rsidRDefault="00000000" w:rsidRPr="00000000" w14:paraId="0000001D">
      <w:pPr>
        <w:numPr>
          <w:ilvl w:val="0"/>
          <w:numId w:val="1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Melhor do que antes</w:t>
      </w:r>
    </w:p>
    <w:p w:rsidR="00000000" w:rsidDel="00000000" w:rsidP="00000000" w:rsidRDefault="00000000" w:rsidRPr="00000000" w14:paraId="0000001E">
      <w:pPr>
        <w:numPr>
          <w:ilvl w:val="0"/>
          <w:numId w:val="11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Fim</w:t>
      </w:r>
    </w:p>
    <w:p w:rsidR="00000000" w:rsidDel="00000000" w:rsidP="00000000" w:rsidRDefault="00000000" w:rsidRPr="00000000" w14:paraId="0000001F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zbucuydo1jl3" w:id="6"/>
      <w:bookmarkEnd w:id="6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MELHORES TEMAS DE HISTÓRIAS</w:t>
      </w:r>
    </w:p>
    <w:p w:rsidR="00000000" w:rsidDel="00000000" w:rsidP="00000000" w:rsidRDefault="00000000" w:rsidRPr="00000000" w14:paraId="00000020">
      <w:pPr>
        <w:numPr>
          <w:ilvl w:val="0"/>
          <w:numId w:val="15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Sexo</w:t>
      </w:r>
    </w:p>
    <w:p w:rsidR="00000000" w:rsidDel="00000000" w:rsidP="00000000" w:rsidRDefault="00000000" w:rsidRPr="00000000" w14:paraId="00000021">
      <w:pPr>
        <w:numPr>
          <w:ilvl w:val="0"/>
          <w:numId w:val="15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Morte</w:t>
      </w:r>
    </w:p>
    <w:p w:rsidR="00000000" w:rsidDel="00000000" w:rsidP="00000000" w:rsidRDefault="00000000" w:rsidRPr="00000000" w14:paraId="00000022">
      <w:pPr>
        <w:numPr>
          <w:ilvl w:val="0"/>
          <w:numId w:val="15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Tragédia</w:t>
      </w:r>
    </w:p>
    <w:p w:rsidR="00000000" w:rsidDel="00000000" w:rsidP="00000000" w:rsidRDefault="00000000" w:rsidRPr="00000000" w14:paraId="00000023">
      <w:pPr>
        <w:numPr>
          <w:ilvl w:val="0"/>
          <w:numId w:val="15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Nostalgia</w:t>
      </w:r>
    </w:p>
    <w:p w:rsidR="00000000" w:rsidDel="00000000" w:rsidP="00000000" w:rsidRDefault="00000000" w:rsidRPr="00000000" w14:paraId="00000024">
      <w:pPr>
        <w:numPr>
          <w:ilvl w:val="0"/>
          <w:numId w:val="15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Humor</w:t>
      </w:r>
    </w:p>
    <w:p w:rsidR="00000000" w:rsidDel="00000000" w:rsidP="00000000" w:rsidRDefault="00000000" w:rsidRPr="00000000" w14:paraId="00000025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gafmxbi90dql" w:id="7"/>
      <w:bookmarkEnd w:id="7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COMO DEFINIR A CENA</w:t>
      </w:r>
    </w:p>
    <w:p w:rsidR="00000000" w:rsidDel="00000000" w:rsidP="00000000" w:rsidRDefault="00000000" w:rsidRPr="00000000" w14:paraId="00000026">
      <w:pPr>
        <w:numPr>
          <w:ilvl w:val="0"/>
          <w:numId w:val="10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Cor</w:t>
      </w:r>
    </w:p>
    <w:p w:rsidR="00000000" w:rsidDel="00000000" w:rsidP="00000000" w:rsidRDefault="00000000" w:rsidRPr="00000000" w14:paraId="00000027">
      <w:pPr>
        <w:numPr>
          <w:ilvl w:val="0"/>
          <w:numId w:val="10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Temporada</w:t>
      </w:r>
    </w:p>
    <w:p w:rsidR="00000000" w:rsidDel="00000000" w:rsidP="00000000" w:rsidRDefault="00000000" w:rsidRPr="00000000" w14:paraId="00000028">
      <w:pPr>
        <w:numPr>
          <w:ilvl w:val="0"/>
          <w:numId w:val="10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Tempo</w:t>
      </w:r>
    </w:p>
    <w:p w:rsidR="00000000" w:rsidDel="00000000" w:rsidP="00000000" w:rsidRDefault="00000000" w:rsidRPr="00000000" w14:paraId="00000029">
      <w:pPr>
        <w:numPr>
          <w:ilvl w:val="0"/>
          <w:numId w:val="10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Textura</w:t>
      </w:r>
    </w:p>
    <w:p w:rsidR="00000000" w:rsidDel="00000000" w:rsidP="00000000" w:rsidRDefault="00000000" w:rsidRPr="00000000" w14:paraId="0000002A">
      <w:pPr>
        <w:numPr>
          <w:ilvl w:val="0"/>
          <w:numId w:val="10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Geografia</w:t>
      </w:r>
    </w:p>
    <w:p w:rsidR="00000000" w:rsidDel="00000000" w:rsidP="00000000" w:rsidRDefault="00000000" w:rsidRPr="00000000" w14:paraId="0000002B">
      <w:pPr>
        <w:numPr>
          <w:ilvl w:val="0"/>
          <w:numId w:val="10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Humor</w:t>
      </w:r>
    </w:p>
    <w:p w:rsidR="00000000" w:rsidDel="00000000" w:rsidP="00000000" w:rsidRDefault="00000000" w:rsidRPr="00000000" w14:paraId="0000002C">
      <w:pPr>
        <w:numPr>
          <w:ilvl w:val="0"/>
          <w:numId w:val="10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Alto/Silencioso</w:t>
      </w:r>
    </w:p>
    <w:p w:rsidR="00000000" w:rsidDel="00000000" w:rsidP="00000000" w:rsidRDefault="00000000" w:rsidRPr="00000000" w14:paraId="0000002D">
      <w:pPr>
        <w:numPr>
          <w:ilvl w:val="0"/>
          <w:numId w:val="10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Claro / Escuro</w:t>
      </w:r>
    </w:p>
    <w:p w:rsidR="00000000" w:rsidDel="00000000" w:rsidP="00000000" w:rsidRDefault="00000000" w:rsidRPr="00000000" w14:paraId="0000002E">
      <w:pPr>
        <w:numPr>
          <w:ilvl w:val="0"/>
          <w:numId w:val="10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Quente / Frio</w:t>
      </w:r>
    </w:p>
    <w:p w:rsidR="00000000" w:rsidDel="00000000" w:rsidP="00000000" w:rsidRDefault="00000000" w:rsidRPr="00000000" w14:paraId="0000002F">
      <w:pPr>
        <w:numPr>
          <w:ilvl w:val="0"/>
          <w:numId w:val="10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Estranho</w:t>
      </w:r>
    </w:p>
    <w:p w:rsidR="00000000" w:rsidDel="00000000" w:rsidP="00000000" w:rsidRDefault="00000000" w:rsidRPr="00000000" w14:paraId="00000030">
      <w:pPr>
        <w:numPr>
          <w:ilvl w:val="0"/>
          <w:numId w:val="10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Pressão</w:t>
      </w:r>
    </w:p>
    <w:p w:rsidR="00000000" w:rsidDel="00000000" w:rsidP="00000000" w:rsidRDefault="00000000" w:rsidRPr="00000000" w14:paraId="00000031">
      <w:pPr>
        <w:numPr>
          <w:ilvl w:val="0"/>
          <w:numId w:val="10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Mentalidade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Personagem Diamante (Destaque)</w:t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Todos podem argumentar contra fatos. Ninguém pode argumentar contra uma história.</w:t>
      </w:r>
    </w:p>
    <w:p w:rsidR="00000000" w:rsidDel="00000000" w:rsidP="00000000" w:rsidRDefault="00000000" w:rsidRPr="00000000" w14:paraId="00000034">
      <w:pPr>
        <w:shd w:fill="1e1e1e" w:val="clear"/>
        <w:spacing w:after="240" w:lineRule="auto"/>
        <w:rPr>
          <w:b w:val="1"/>
          <w:color w:val="f3f6f9"/>
          <w:sz w:val="23"/>
          <w:szCs w:val="23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Faça uma promessa &gt; Conte uma história &gt; Faça uma oferta</w:t>
      </w:r>
    </w:p>
    <w:p w:rsidR="00000000" w:rsidDel="00000000" w:rsidP="00000000" w:rsidRDefault="00000000" w:rsidRPr="00000000" w14:paraId="00000035">
      <w:pPr>
        <w:shd w:fill="1e1e1e" w:val="clear"/>
        <w:spacing w:after="240" w:lineRule="auto"/>
        <w:rPr>
          <w:b w:val="1"/>
          <w:color w:val="f3f6f9"/>
          <w:sz w:val="23"/>
          <w:szCs w:val="23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Defina a cena: hora, lugar, quente/frio, cores, sentimento, humor, texturas, cheiro, 5 sentidos</w:t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Herói, vilão, ajudante, interesse amoroso</w:t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Encontre uma história em algum lugar, adapte e use para vender suas coisas</w:t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Descasque a cebola = pergunte vários porquês até encontrar o núcleo real</w:t>
      </w:r>
    </w:p>
    <w:p w:rsidR="00000000" w:rsidDel="00000000" w:rsidP="00000000" w:rsidRDefault="00000000" w:rsidRPr="00000000" w14:paraId="00000039">
      <w:pPr>
        <w:numPr>
          <w:ilvl w:val="0"/>
          <w:numId w:val="7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História = problema</w:t>
      </w:r>
    </w:p>
    <w:p w:rsidR="00000000" w:rsidDel="00000000" w:rsidP="00000000" w:rsidRDefault="00000000" w:rsidRPr="00000000" w14:paraId="0000003A">
      <w:pPr>
        <w:numPr>
          <w:ilvl w:val="0"/>
          <w:numId w:val="7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Crie uma emoção forte na venda</w:t>
      </w:r>
    </w:p>
    <w:p w:rsidR="00000000" w:rsidDel="00000000" w:rsidP="00000000" w:rsidRDefault="00000000" w:rsidRPr="00000000" w14:paraId="0000003B">
      <w:pPr>
        <w:numPr>
          <w:ilvl w:val="1"/>
          <w:numId w:val="7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sexo, drama, nostalgia, morte, tragédia, humor</w:t>
      </w:r>
    </w:p>
    <w:p w:rsidR="00000000" w:rsidDel="00000000" w:rsidP="00000000" w:rsidRDefault="00000000" w:rsidRPr="00000000" w14:paraId="0000003C">
      <w:pPr>
        <w:numPr>
          <w:ilvl w:val="0"/>
          <w:numId w:val="7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Tenha sempre um mantra: as riquezas estão nas rimas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cytgzqi158qv" w:id="8"/>
      <w:bookmarkEnd w:id="8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The P.I.G Story</w:t>
      </w:r>
    </w:p>
    <w:p w:rsidR="00000000" w:rsidDel="00000000" w:rsidP="00000000" w:rsidRDefault="00000000" w:rsidRPr="00000000" w14:paraId="0000003E">
      <w:pPr>
        <w:rPr>
          <w:b w:val="1"/>
          <w:color w:val="ffffff"/>
          <w:sz w:val="26"/>
          <w:szCs w:val="26"/>
        </w:rPr>
      </w:pPr>
      <w:r w:rsidDel="00000000" w:rsidR="00000000" w:rsidRPr="00000000">
        <w:rPr>
          <w:b w:val="1"/>
          <w:color w:val="ffffff"/>
          <w:sz w:val="26"/>
          <w:szCs w:val="26"/>
        </w:rPr>
        <w:drawing>
          <wp:inline distB="114300" distT="114300" distL="114300" distR="114300">
            <wp:extent cx="5731200" cy="2984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440" w:before="440" w:lineRule="auto"/>
        <w:ind w:left="240" w:right="240" w:firstLine="0"/>
        <w:rPr>
          <w:b w:val="1"/>
          <w:color w:val="f3f6f9"/>
          <w:sz w:val="23"/>
          <w:szCs w:val="23"/>
          <w:shd w:fill="1e1e1e" w:val="clear"/>
        </w:rPr>
      </w:pPr>
      <w:r w:rsidDel="00000000" w:rsidR="00000000" w:rsidRPr="00000000">
        <w:rPr>
          <w:b w:val="1"/>
          <w:color w:val="f3f6f9"/>
          <w:sz w:val="23"/>
          <w:szCs w:val="23"/>
          <w:shd w:fill="1e1e1e" w:val="clear"/>
          <w:rtl w:val="0"/>
        </w:rPr>
        <w:t xml:space="preserve">Não se trata do externo, mas sim da jornada interna que acontece. Como o herói evolui, se transforma e as lições que aprende.</w:t>
      </w:r>
    </w:p>
    <w:p w:rsidR="00000000" w:rsidDel="00000000" w:rsidP="00000000" w:rsidRDefault="00000000" w:rsidRPr="00000000" w14:paraId="00000040">
      <w:pPr>
        <w:spacing w:after="440" w:before="440" w:lineRule="auto"/>
        <w:ind w:left="240" w:right="240" w:firstLine="0"/>
        <w:rPr>
          <w:b w:val="1"/>
          <w:color w:val="f3f6f9"/>
          <w:sz w:val="23"/>
          <w:szCs w:val="23"/>
          <w:shd w:fill="1e1e1e" w:val="clear"/>
        </w:rPr>
      </w:pPr>
      <w:r w:rsidDel="00000000" w:rsidR="00000000" w:rsidRPr="00000000">
        <w:rPr>
          <w:b w:val="1"/>
          <w:color w:val="f3f6f9"/>
          <w:sz w:val="23"/>
          <w:szCs w:val="23"/>
          <w:shd w:fill="1e1e1e" w:val="clear"/>
          <w:rtl w:val="0"/>
        </w:rPr>
        <w:t xml:space="preserve">“Sem perrengue, sem história.”</w:t>
      </w:r>
    </w:p>
    <w:p w:rsidR="00000000" w:rsidDel="00000000" w:rsidP="00000000" w:rsidRDefault="00000000" w:rsidRPr="00000000" w14:paraId="00000041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kbvpr3ktun8l" w:id="9"/>
      <w:bookmarkEnd w:id="9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Modelo de história da Pixar</w:t>
      </w:r>
    </w:p>
    <w:p w:rsidR="00000000" w:rsidDel="00000000" w:rsidP="00000000" w:rsidRDefault="00000000" w:rsidRPr="00000000" w14:paraId="00000042">
      <w:pPr>
        <w:numPr>
          <w:ilvl w:val="0"/>
          <w:numId w:val="8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Era uma vez ___.</w:t>
      </w:r>
    </w:p>
    <w:p w:rsidR="00000000" w:rsidDel="00000000" w:rsidP="00000000" w:rsidRDefault="00000000" w:rsidRPr="00000000" w14:paraId="00000043">
      <w:pPr>
        <w:numPr>
          <w:ilvl w:val="0"/>
          <w:numId w:val="8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Todos os dias, ___.</w:t>
      </w:r>
    </w:p>
    <w:p w:rsidR="00000000" w:rsidDel="00000000" w:rsidP="00000000" w:rsidRDefault="00000000" w:rsidRPr="00000000" w14:paraId="00000044">
      <w:pPr>
        <w:numPr>
          <w:ilvl w:val="0"/>
          <w:numId w:val="8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Um dia ___.</w:t>
      </w:r>
    </w:p>
    <w:p w:rsidR="00000000" w:rsidDel="00000000" w:rsidP="00000000" w:rsidRDefault="00000000" w:rsidRPr="00000000" w14:paraId="00000045">
      <w:pPr>
        <w:numPr>
          <w:ilvl w:val="0"/>
          <w:numId w:val="8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Por causa disso, ___.</w:t>
      </w:r>
    </w:p>
    <w:p w:rsidR="00000000" w:rsidDel="00000000" w:rsidP="00000000" w:rsidRDefault="00000000" w:rsidRPr="00000000" w14:paraId="00000046">
      <w:pPr>
        <w:numPr>
          <w:ilvl w:val="0"/>
          <w:numId w:val="8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Por causa disso, ___.</w:t>
      </w:r>
    </w:p>
    <w:p w:rsidR="00000000" w:rsidDel="00000000" w:rsidP="00000000" w:rsidRDefault="00000000" w:rsidRPr="00000000" w14:paraId="00000047">
      <w:pPr>
        <w:numPr>
          <w:ilvl w:val="0"/>
          <w:numId w:val="8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Até que finalmente ___.</w:t>
      </w:r>
    </w:p>
    <w:p w:rsidR="00000000" w:rsidDel="00000000" w:rsidP="00000000" w:rsidRDefault="00000000" w:rsidRPr="00000000" w14:paraId="00000048">
      <w:pPr>
        <w:numPr>
          <w:ilvl w:val="0"/>
          <w:numId w:val="8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Desde então ___.</w:t>
      </w:r>
    </w:p>
    <w:p w:rsidR="00000000" w:rsidDel="00000000" w:rsidP="00000000" w:rsidRDefault="00000000" w:rsidRPr="00000000" w14:paraId="00000049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hnnin6oq4pon" w:id="10"/>
      <w:bookmarkEnd w:id="10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Kindra Hall - Histórias que Fixam</w:t>
      </w:r>
    </w:p>
    <w:p w:rsidR="00000000" w:rsidDel="00000000" w:rsidP="00000000" w:rsidRDefault="00000000" w:rsidRPr="00000000" w14:paraId="0000004A">
      <w:pPr>
        <w:spacing w:after="440" w:before="440" w:lineRule="auto"/>
        <w:ind w:left="240" w:right="240" w:firstLine="0"/>
        <w:rPr>
          <w:b w:val="1"/>
          <w:color w:val="f3f6f9"/>
          <w:sz w:val="23"/>
          <w:szCs w:val="23"/>
          <w:shd w:fill="1e1e1e" w:val="clear"/>
        </w:rPr>
      </w:pPr>
      <w:r w:rsidDel="00000000" w:rsidR="00000000" w:rsidRPr="00000000">
        <w:rPr>
          <w:b w:val="1"/>
          <w:color w:val="f3f6f9"/>
          <w:sz w:val="23"/>
          <w:szCs w:val="23"/>
          <w:shd w:fill="1e1e1e" w:val="clear"/>
          <w:rtl w:val="0"/>
        </w:rPr>
        <w:t xml:space="preserve">Fórmula: Normal &gt; Explosão &gt; Novo Normal</w:t>
      </w:r>
    </w:p>
    <w:p w:rsidR="00000000" w:rsidDel="00000000" w:rsidP="00000000" w:rsidRDefault="00000000" w:rsidRPr="00000000" w14:paraId="0000004B">
      <w:pPr>
        <w:pStyle w:val="Heading4"/>
        <w:keepNext w:val="0"/>
        <w:keepLines w:val="0"/>
        <w:shd w:fill="1e1e1e" w:val="clear"/>
        <w:spacing w:after="40" w:before="0" w:line="288" w:lineRule="auto"/>
        <w:rPr>
          <w:color w:val="ffffff"/>
          <w:sz w:val="22"/>
          <w:szCs w:val="22"/>
        </w:rPr>
      </w:pPr>
      <w:bookmarkStart w:colFirst="0" w:colLast="0" w:name="_du1k37jgvw8g" w:id="11"/>
      <w:bookmarkEnd w:id="11"/>
      <w:r w:rsidDel="00000000" w:rsidR="00000000" w:rsidRPr="00000000">
        <w:rPr>
          <w:color w:val="ffffff"/>
          <w:sz w:val="22"/>
          <w:szCs w:val="22"/>
          <w:rtl w:val="0"/>
        </w:rPr>
        <w:t xml:space="preserve">4 tipos de histórias:</w:t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História do valor: valor da sua oferta e por que isso é importante. </w:t>
      </w:r>
      <w:r w:rsidDel="00000000" w:rsidR="00000000" w:rsidRPr="00000000">
        <w:rPr>
          <w:b w:val="1"/>
          <w:i w:val="1"/>
          <w:color w:val="f3f6f9"/>
          <w:sz w:val="23"/>
          <w:szCs w:val="23"/>
          <w:rtl w:val="0"/>
        </w:rPr>
        <w:t xml:space="preserve">Cliente.</w:t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História do fundador: por que você faz o que faz. </w:t>
      </w:r>
      <w:r w:rsidDel="00000000" w:rsidR="00000000" w:rsidRPr="00000000">
        <w:rPr>
          <w:b w:val="1"/>
          <w:i w:val="1"/>
          <w:color w:val="f3f6f9"/>
          <w:sz w:val="23"/>
          <w:szCs w:val="23"/>
          <w:rtl w:val="0"/>
        </w:rPr>
        <w:t xml:space="preserve">Mercado.</w:t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História de propósito: o que inspira todo mundo a ir com você? </w:t>
      </w:r>
      <w:r w:rsidDel="00000000" w:rsidR="00000000" w:rsidRPr="00000000">
        <w:rPr>
          <w:b w:val="1"/>
          <w:i w:val="1"/>
          <w:color w:val="f3f6f9"/>
          <w:sz w:val="23"/>
          <w:szCs w:val="23"/>
          <w:rtl w:val="0"/>
        </w:rPr>
        <w:t xml:space="preserve">Equipe.</w:t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História do cliente: depoimentos e resultados claros. </w:t>
      </w:r>
      <w:r w:rsidDel="00000000" w:rsidR="00000000" w:rsidRPr="00000000">
        <w:rPr>
          <w:b w:val="1"/>
          <w:i w:val="1"/>
          <w:color w:val="f3f6f9"/>
          <w:sz w:val="23"/>
          <w:szCs w:val="23"/>
          <w:rtl w:val="0"/>
        </w:rPr>
        <w:t xml:space="preserve">Vendas.</w:t>
      </w:r>
    </w:p>
    <w:p w:rsidR="00000000" w:rsidDel="00000000" w:rsidP="00000000" w:rsidRDefault="00000000" w:rsidRPr="00000000" w14:paraId="00000050">
      <w:pPr>
        <w:pStyle w:val="Heading4"/>
        <w:keepNext w:val="0"/>
        <w:keepLines w:val="0"/>
        <w:shd w:fill="1e1e1e" w:val="clear"/>
        <w:spacing w:after="40" w:before="0" w:line="288" w:lineRule="auto"/>
        <w:rPr>
          <w:color w:val="ffffff"/>
          <w:sz w:val="22"/>
          <w:szCs w:val="22"/>
        </w:rPr>
      </w:pPr>
      <w:bookmarkStart w:colFirst="0" w:colLast="0" w:name="_7kggtmt9txvn" w:id="12"/>
      <w:bookmarkEnd w:id="12"/>
      <w:r w:rsidDel="00000000" w:rsidR="00000000" w:rsidRPr="00000000">
        <w:rPr>
          <w:color w:val="ffffff"/>
          <w:sz w:val="22"/>
          <w:szCs w:val="22"/>
          <w:rtl w:val="0"/>
        </w:rPr>
        <w:t xml:space="preserve">4 componentes que compõem uma boa história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Personagens identificáveis: Um ou vários personagens separados com os quais podemos nos identificar e nos conectar.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Emoção autêntica: isso não precisa ser dramático demais; pode ser tão simples ou comum quanto frustração, espanto ou curiosidade.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Um momento significativo: No tempo ou no espaço físico.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Detalhes específicos: Quanto mais finos os detalhes, melhor.</w:t>
      </w:r>
    </w:p>
    <w:p w:rsidR="00000000" w:rsidDel="00000000" w:rsidP="00000000" w:rsidRDefault="00000000" w:rsidRPr="00000000" w14:paraId="00000055">
      <w:pPr>
        <w:pStyle w:val="Heading4"/>
        <w:keepNext w:val="0"/>
        <w:keepLines w:val="0"/>
        <w:shd w:fill="1e1e1e" w:val="clear"/>
        <w:spacing w:after="40" w:before="0" w:line="288" w:lineRule="auto"/>
        <w:rPr>
          <w:color w:val="ffffff"/>
          <w:sz w:val="22"/>
          <w:szCs w:val="22"/>
        </w:rPr>
      </w:pPr>
      <w:bookmarkStart w:colFirst="0" w:colLast="0" w:name="_se18rf9skep" w:id="13"/>
      <w:bookmarkEnd w:id="13"/>
      <w:r w:rsidDel="00000000" w:rsidR="00000000" w:rsidRPr="00000000">
        <w:rPr>
          <w:color w:val="ffffff"/>
          <w:sz w:val="22"/>
          <w:szCs w:val="22"/>
          <w:rtl w:val="0"/>
        </w:rPr>
        <w:t xml:space="preserve">Material da Kindra Hall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shd w:fill="1e1e1e" w:val="clear"/>
        <w:spacing w:after="480" w:before="240" w:lineRule="auto"/>
        <w:ind w:left="720" w:hanging="360"/>
        <w:rPr>
          <w:b w:val="1"/>
        </w:rPr>
      </w:pPr>
      <w:hyperlink r:id="rId9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Book Notes “Stories that Stick”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ylyd4uyg5t6r" w:id="14"/>
      <w:bookmarkEnd w:id="14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Libere o poder de contar histórias</w:t>
      </w:r>
    </w:p>
    <w:p w:rsidR="00000000" w:rsidDel="00000000" w:rsidP="00000000" w:rsidRDefault="00000000" w:rsidRPr="00000000" w14:paraId="00000058">
      <w:pPr>
        <w:numPr>
          <w:ilvl w:val="0"/>
          <w:numId w:val="12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O personagem é real e relacionável? traga sua história para o nível humano. se existe um problema, certamente deve afetar pessoas reais!</w:t>
        <w:br w:type="textWrapping"/>
        <w:t xml:space="preserve"> </w:t>
      </w:r>
    </w:p>
    <w:p w:rsidR="00000000" w:rsidDel="00000000" w:rsidP="00000000" w:rsidRDefault="00000000" w:rsidRPr="00000000" w14:paraId="00000059">
      <w:pPr>
        <w:numPr>
          <w:ilvl w:val="0"/>
          <w:numId w:val="12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Há conflito suficiente? quando tudo corre bem ou conforme planejado, não há drama para prender a atenção do público.</w:t>
        <w:br w:type="textWrapping"/>
        <w:t xml:space="preserve"> </w:t>
      </w:r>
    </w:p>
    <w:p w:rsidR="00000000" w:rsidDel="00000000" w:rsidP="00000000" w:rsidRDefault="00000000" w:rsidRPr="00000000" w14:paraId="0000005A">
      <w:pPr>
        <w:numPr>
          <w:ilvl w:val="0"/>
          <w:numId w:val="12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As apostas são altas o suficiente? para que uma história funcione, tem de haver algo importante em jogo – um problema sério que clama por ação. [este foi um lembrete útil para mim também.]</w:t>
        <w:br w:type="textWrapping"/>
        <w:t xml:space="preserve"> </w:t>
      </w:r>
    </w:p>
    <w:p w:rsidR="00000000" w:rsidDel="00000000" w:rsidP="00000000" w:rsidRDefault="00000000" w:rsidRPr="00000000" w14:paraId="0000005B">
      <w:pPr>
        <w:numPr>
          <w:ilvl w:val="0"/>
          <w:numId w:val="12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Há causa e efeito claros? a causalidade é mais significativa para nós do que a mera coincidência. . . . um sinal claro de uma história fraca é quando você se pega dizendo “e então” repetidamente.</w:t>
        <w:br w:type="textWrapping"/>
        <w:t xml:space="preserve"> </w:t>
      </w:r>
    </w:p>
    <w:p w:rsidR="00000000" w:rsidDel="00000000" w:rsidP="00000000" w:rsidRDefault="00000000" w:rsidRPr="00000000" w14:paraId="0000005C">
      <w:pPr>
        <w:numPr>
          <w:ilvl w:val="0"/>
          <w:numId w:val="12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Existe um núcleo emocional? quando o seu público sente algo, é mais provável que ele faça algo (aja da maneira que você deseja que ele aja).</w:t>
      </w:r>
    </w:p>
    <w:p w:rsidR="00000000" w:rsidDel="00000000" w:rsidP="00000000" w:rsidRDefault="00000000" w:rsidRPr="00000000" w14:paraId="0000005D">
      <w:pPr>
        <w:spacing w:after="440" w:before="440" w:lineRule="auto"/>
        <w:ind w:left="240" w:right="240" w:firstLine="0"/>
        <w:rPr>
          <w:b w:val="1"/>
          <w:color w:val="f3f6f9"/>
          <w:sz w:val="23"/>
          <w:szCs w:val="23"/>
          <w:shd w:fill="1e1e1e" w:val="clear"/>
        </w:rPr>
      </w:pPr>
      <w:r w:rsidDel="00000000" w:rsidR="00000000" w:rsidRPr="00000000">
        <w:rPr>
          <w:b w:val="1"/>
          <w:color w:val="f3f6f9"/>
          <w:sz w:val="23"/>
          <w:szCs w:val="23"/>
          <w:shd w:fill="1e1e1e" w:val="clear"/>
          <w:rtl w:val="0"/>
        </w:rPr>
        <w:t xml:space="preserve">Fórmula: Personagem &gt; Meta &gt; Desafios &gt; Resolução (atende ao seu público)</w:t>
      </w:r>
    </w:p>
    <w:p w:rsidR="00000000" w:rsidDel="00000000" w:rsidP="00000000" w:rsidRDefault="00000000" w:rsidRPr="00000000" w14:paraId="0000005E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6glirlf8os53" w:id="15"/>
      <w:bookmarkEnd w:id="15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Roy Furr</w:t>
      </w:r>
    </w:p>
    <w:p w:rsidR="00000000" w:rsidDel="00000000" w:rsidP="00000000" w:rsidRDefault="00000000" w:rsidRPr="00000000" w14:paraId="0000005F">
      <w:pPr>
        <w:pStyle w:val="Heading4"/>
        <w:keepNext w:val="0"/>
        <w:keepLines w:val="0"/>
        <w:shd w:fill="1e1e1e" w:val="clear"/>
        <w:spacing w:after="40" w:before="0" w:line="288" w:lineRule="auto"/>
        <w:rPr>
          <w:color w:val="ffffff"/>
          <w:sz w:val="22"/>
          <w:szCs w:val="22"/>
        </w:rPr>
      </w:pPr>
      <w:bookmarkStart w:colFirst="0" w:colLast="0" w:name="_6hfpkgtrbvac" w:id="16"/>
      <w:bookmarkEnd w:id="16"/>
      <w:r w:rsidDel="00000000" w:rsidR="00000000" w:rsidRPr="00000000">
        <w:rPr>
          <w:color w:val="ffffff"/>
          <w:sz w:val="22"/>
          <w:szCs w:val="22"/>
          <w:rtl w:val="0"/>
        </w:rPr>
        <w:t xml:space="preserve">Modelo PAISA</w:t>
      </w:r>
    </w:p>
    <w:p w:rsidR="00000000" w:rsidDel="00000000" w:rsidP="00000000" w:rsidRDefault="00000000" w:rsidRPr="00000000" w14:paraId="00000060">
      <w:pPr>
        <w:numPr>
          <w:ilvl w:val="0"/>
          <w:numId w:val="16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Problema</w:t>
      </w:r>
    </w:p>
    <w:p w:rsidR="00000000" w:rsidDel="00000000" w:rsidP="00000000" w:rsidRDefault="00000000" w:rsidRPr="00000000" w14:paraId="00000061">
      <w:pPr>
        <w:numPr>
          <w:ilvl w:val="0"/>
          <w:numId w:val="16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Agite</w:t>
      </w:r>
    </w:p>
    <w:p w:rsidR="00000000" w:rsidDel="00000000" w:rsidP="00000000" w:rsidRDefault="00000000" w:rsidRPr="00000000" w14:paraId="00000062">
      <w:pPr>
        <w:numPr>
          <w:ilvl w:val="0"/>
          <w:numId w:val="16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Invalidar</w:t>
      </w:r>
    </w:p>
    <w:p w:rsidR="00000000" w:rsidDel="00000000" w:rsidP="00000000" w:rsidRDefault="00000000" w:rsidRPr="00000000" w14:paraId="00000063">
      <w:pPr>
        <w:numPr>
          <w:ilvl w:val="0"/>
          <w:numId w:val="16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Resolva</w:t>
      </w:r>
    </w:p>
    <w:p w:rsidR="00000000" w:rsidDel="00000000" w:rsidP="00000000" w:rsidRDefault="00000000" w:rsidRPr="00000000" w14:paraId="00000064">
      <w:pPr>
        <w:numPr>
          <w:ilvl w:val="0"/>
          <w:numId w:val="16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Pergunte</w:t>
      </w:r>
    </w:p>
    <w:p w:rsidR="00000000" w:rsidDel="00000000" w:rsidP="00000000" w:rsidRDefault="00000000" w:rsidRPr="00000000" w14:paraId="00000065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99drzwl5wx8l" w:id="17"/>
      <w:bookmarkEnd w:id="17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Stefan Georgi</w:t>
      </w:r>
    </w:p>
    <w:p w:rsidR="00000000" w:rsidDel="00000000" w:rsidP="00000000" w:rsidRDefault="00000000" w:rsidRPr="00000000" w14:paraId="00000066">
      <w:pPr>
        <w:numPr>
          <w:ilvl w:val="0"/>
          <w:numId w:val="3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Histórias pessoais como:</w:t>
        <w:br w:type="textWrapping"/>
      </w:r>
    </w:p>
    <w:p w:rsidR="00000000" w:rsidDel="00000000" w:rsidP="00000000" w:rsidRDefault="00000000" w:rsidRPr="00000000" w14:paraId="00000067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Momento crucial em sua vida</w:t>
      </w:r>
    </w:p>
    <w:p w:rsidR="00000000" w:rsidDel="00000000" w:rsidP="00000000" w:rsidRDefault="00000000" w:rsidRPr="00000000" w14:paraId="00000068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Uma luta pessoal</w:t>
      </w:r>
    </w:p>
    <w:p w:rsidR="00000000" w:rsidDel="00000000" w:rsidP="00000000" w:rsidRDefault="00000000" w:rsidRPr="00000000" w14:paraId="00000069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Um sucesso recente</w:t>
      </w:r>
    </w:p>
    <w:p w:rsidR="00000000" w:rsidDel="00000000" w:rsidP="00000000" w:rsidRDefault="00000000" w:rsidRPr="00000000" w14:paraId="0000006A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Um conflito com outro</w:t>
      </w:r>
    </w:p>
    <w:p w:rsidR="00000000" w:rsidDel="00000000" w:rsidP="00000000" w:rsidRDefault="00000000" w:rsidRPr="00000000" w14:paraId="0000006B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Uma descoberta recente que você fez em sua vida.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Histórias de outros</w:t>
        <w:br w:type="textWrapping"/>
      </w:r>
    </w:p>
    <w:p w:rsidR="00000000" w:rsidDel="00000000" w:rsidP="00000000" w:rsidRDefault="00000000" w:rsidRPr="00000000" w14:paraId="0000006D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Uma lição</w:t>
      </w:r>
    </w:p>
    <w:p w:rsidR="00000000" w:rsidDel="00000000" w:rsidP="00000000" w:rsidRDefault="00000000" w:rsidRPr="00000000" w14:paraId="0000006E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História de uma pessoa famosa</w:t>
      </w:r>
    </w:p>
    <w:p w:rsidR="00000000" w:rsidDel="00000000" w:rsidP="00000000" w:rsidRDefault="00000000" w:rsidRPr="00000000" w14:paraId="0000006F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Anedótica</w:t>
      </w:r>
    </w:p>
    <w:p w:rsidR="00000000" w:rsidDel="00000000" w:rsidP="00000000" w:rsidRDefault="00000000" w:rsidRPr="00000000" w14:paraId="00000070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Alegórico</w:t>
      </w:r>
    </w:p>
    <w:p w:rsidR="00000000" w:rsidDel="00000000" w:rsidP="00000000" w:rsidRDefault="00000000" w:rsidRPr="00000000" w14:paraId="00000071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História de terror</w:t>
      </w:r>
    </w:p>
    <w:p w:rsidR="00000000" w:rsidDel="00000000" w:rsidP="00000000" w:rsidRDefault="00000000" w:rsidRPr="00000000" w14:paraId="00000072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Histórias de sucesso de alguém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Modelo</w:t>
        <w:br w:type="textWrapping"/>
      </w:r>
    </w:p>
    <w:p w:rsidR="00000000" w:rsidDel="00000000" w:rsidP="00000000" w:rsidRDefault="00000000" w:rsidRPr="00000000" w14:paraId="00000074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Quem eu sou + Construtores de credibilidade quando apropriado (ou seja, um médico ou especialista)</w:t>
      </w:r>
    </w:p>
    <w:p w:rsidR="00000000" w:rsidDel="00000000" w:rsidP="00000000" w:rsidRDefault="00000000" w:rsidRPr="00000000" w14:paraId="00000075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“Eu ou alguém próximo a mim era como você (com dor)” – Aqui está a história emocionante sobre isso</w:t>
      </w:r>
    </w:p>
    <w:p w:rsidR="00000000" w:rsidDel="00000000" w:rsidP="00000000" w:rsidRDefault="00000000" w:rsidRPr="00000000" w14:paraId="00000076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Soluções e conselhos tradicionais que não funcionam</w:t>
      </w:r>
    </w:p>
    <w:p w:rsidR="00000000" w:rsidDel="00000000" w:rsidP="00000000" w:rsidRDefault="00000000" w:rsidRPr="00000000" w14:paraId="00000077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Apresente o Inimigo Comum/Fonte da Raiva</w:t>
      </w:r>
    </w:p>
    <w:p w:rsidR="00000000" w:rsidDel="00000000" w:rsidP="00000000" w:rsidRDefault="00000000" w:rsidRPr="00000000" w14:paraId="00000078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Evento desencadeador – Problema ou ponto problemático escalado para onde o Avatar percebe que algo DEVE mudar</w:t>
      </w:r>
    </w:p>
    <w:p w:rsidR="00000000" w:rsidDel="00000000" w:rsidP="00000000" w:rsidRDefault="00000000" w:rsidRPr="00000000" w14:paraId="00000079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Procure a Verdade/Respostas</w:t>
      </w:r>
    </w:p>
    <w:p w:rsidR="00000000" w:rsidDel="00000000" w:rsidP="00000000" w:rsidRDefault="00000000" w:rsidRPr="00000000" w14:paraId="0000007A">
      <w:pPr>
        <w:numPr>
          <w:ilvl w:val="1"/>
          <w:numId w:val="3"/>
        </w:numPr>
        <w:spacing w:after="72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Opcional: Conhece o sábio tipo “Sensei” que promete revelar a verdade que foi escondida.</w:t>
      </w:r>
    </w:p>
    <w:p w:rsidR="00000000" w:rsidDel="00000000" w:rsidP="00000000" w:rsidRDefault="00000000" w:rsidRPr="00000000" w14:paraId="0000007B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mrvii46tmcvm" w:id="18"/>
      <w:bookmarkEnd w:id="18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Jon Benson</w:t>
      </w:r>
    </w:p>
    <w:p w:rsidR="00000000" w:rsidDel="00000000" w:rsidP="00000000" w:rsidRDefault="00000000" w:rsidRPr="00000000" w14:paraId="0000007C">
      <w:pPr>
        <w:numPr>
          <w:ilvl w:val="0"/>
          <w:numId w:val="17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A Conexão Vital</w:t>
      </w:r>
    </w:p>
    <w:p w:rsidR="00000000" w:rsidDel="00000000" w:rsidP="00000000" w:rsidRDefault="00000000" w:rsidRPr="00000000" w14:paraId="0000007D">
      <w:pPr>
        <w:numPr>
          <w:ilvl w:val="0"/>
          <w:numId w:val="17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Introdução Modesta</w:t>
      </w:r>
    </w:p>
    <w:p w:rsidR="00000000" w:rsidDel="00000000" w:rsidP="00000000" w:rsidRDefault="00000000" w:rsidRPr="00000000" w14:paraId="0000007E">
      <w:pPr>
        <w:numPr>
          <w:ilvl w:val="0"/>
          <w:numId w:val="17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A História do Pesadelo</w:t>
        <w:br w:type="textWrapping"/>
      </w:r>
    </w:p>
    <w:p w:rsidR="00000000" w:rsidDel="00000000" w:rsidP="00000000" w:rsidRDefault="00000000" w:rsidRPr="00000000" w14:paraId="0000007F">
      <w:pPr>
        <w:numPr>
          <w:ilvl w:val="1"/>
          <w:numId w:val="17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Visão Geral</w:t>
      </w:r>
    </w:p>
    <w:p w:rsidR="00000000" w:rsidDel="00000000" w:rsidP="00000000" w:rsidRDefault="00000000" w:rsidRPr="00000000" w14:paraId="00000080">
      <w:pPr>
        <w:numPr>
          <w:ilvl w:val="1"/>
          <w:numId w:val="17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Introdução</w:t>
      </w:r>
    </w:p>
    <w:p w:rsidR="00000000" w:rsidDel="00000000" w:rsidP="00000000" w:rsidRDefault="00000000" w:rsidRPr="00000000" w14:paraId="00000081">
      <w:pPr>
        <w:numPr>
          <w:ilvl w:val="1"/>
          <w:numId w:val="17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A Parte Ruim</w:t>
      </w:r>
    </w:p>
    <w:p w:rsidR="00000000" w:rsidDel="00000000" w:rsidP="00000000" w:rsidRDefault="00000000" w:rsidRPr="00000000" w14:paraId="00000082">
      <w:pPr>
        <w:numPr>
          <w:ilvl w:val="1"/>
          <w:numId w:val="17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A Parte Muito Ruim</w:t>
      </w:r>
    </w:p>
    <w:p w:rsidR="00000000" w:rsidDel="00000000" w:rsidP="00000000" w:rsidRDefault="00000000" w:rsidRPr="00000000" w14:paraId="00000083">
      <w:pPr>
        <w:numPr>
          <w:ilvl w:val="1"/>
          <w:numId w:val="17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Declaração de Independência</w:t>
      </w:r>
    </w:p>
    <w:p w:rsidR="00000000" w:rsidDel="00000000" w:rsidP="00000000" w:rsidRDefault="00000000" w:rsidRPr="00000000" w14:paraId="00000084">
      <w:pPr>
        <w:numPr>
          <w:ilvl w:val="1"/>
          <w:numId w:val="17"/>
        </w:numPr>
        <w:spacing w:after="0" w:afterAutospacing="0" w:before="0" w:beforeAutospacing="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sz w:val="23"/>
          <w:szCs w:val="23"/>
          <w:u w:val="single"/>
          <w:rtl w:val="0"/>
        </w:rPr>
        <w:t xml:space="preserve">A Jornada Moral</w:t>
      </w:r>
    </w:p>
    <w:p w:rsidR="00000000" w:rsidDel="00000000" w:rsidP="00000000" w:rsidRDefault="00000000" w:rsidRPr="00000000" w14:paraId="00000085">
      <w:pPr>
        <w:numPr>
          <w:ilvl w:val="0"/>
          <w:numId w:val="17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Transição Para o Grande Problema</w:t>
      </w:r>
    </w:p>
    <w:p w:rsidR="00000000" w:rsidDel="00000000" w:rsidP="00000000" w:rsidRDefault="00000000" w:rsidRPr="00000000" w14:paraId="00000086">
      <w:pPr>
        <w:numPr>
          <w:ilvl w:val="0"/>
          <w:numId w:val="17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Sobre o Sistema</w:t>
      </w:r>
    </w:p>
    <w:p w:rsidR="00000000" w:rsidDel="00000000" w:rsidP="00000000" w:rsidRDefault="00000000" w:rsidRPr="00000000" w14:paraId="00000087">
      <w:pPr>
        <w:numPr>
          <w:ilvl w:val="0"/>
          <w:numId w:val="17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Resultados do Sistema</w:t>
      </w:r>
    </w:p>
    <w:p w:rsidR="00000000" w:rsidDel="00000000" w:rsidP="00000000" w:rsidRDefault="00000000" w:rsidRPr="00000000" w14:paraId="00000088">
      <w:pPr>
        <w:numPr>
          <w:ilvl w:val="0"/>
          <w:numId w:val="17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Transição Final</w:t>
      </w:r>
    </w:p>
    <w:p w:rsidR="00000000" w:rsidDel="00000000" w:rsidP="00000000" w:rsidRDefault="00000000" w:rsidRPr="00000000" w14:paraId="00000089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fb9669g76gao" w:id="19"/>
      <w:bookmarkEnd w:id="19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Contando história de terceiros</w:t>
      </w:r>
    </w:p>
    <w:p w:rsidR="00000000" w:rsidDel="00000000" w:rsidP="00000000" w:rsidRDefault="00000000" w:rsidRPr="00000000" w14:paraId="0000008A">
      <w:pPr>
        <w:numPr>
          <w:ilvl w:val="0"/>
          <w:numId w:val="9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Imagina se isso era você. que loucura seria? boas noticias, não precisa ser assim</w:t>
      </w:r>
    </w:p>
    <w:p w:rsidR="00000000" w:rsidDel="00000000" w:rsidP="00000000" w:rsidRDefault="00000000" w:rsidRPr="00000000" w14:paraId="0000008B">
      <w:pPr>
        <w:numPr>
          <w:ilvl w:val="0"/>
          <w:numId w:val="9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Era o que imaginava que eles estavam pensando</w:t>
      </w:r>
    </w:p>
    <w:p w:rsidR="00000000" w:rsidDel="00000000" w:rsidP="00000000" w:rsidRDefault="00000000" w:rsidRPr="00000000" w14:paraId="0000008C">
      <w:pPr>
        <w:numPr>
          <w:ilvl w:val="0"/>
          <w:numId w:val="9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Ei eu sou porta-voz, e ouço histórias assim o tempo todo..."</w:t>
      </w:r>
    </w:p>
    <w:p w:rsidR="00000000" w:rsidDel="00000000" w:rsidP="00000000" w:rsidRDefault="00000000" w:rsidRPr="00000000" w14:paraId="0000008D">
      <w:pPr>
        <w:numPr>
          <w:ilvl w:val="0"/>
          <w:numId w:val="9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Ou "Ei, eu sou o porta-voz, e imagine algo assim acontecendo com você."</w:t>
      </w:r>
    </w:p>
    <w:p w:rsidR="00000000" w:rsidDel="00000000" w:rsidP="00000000" w:rsidRDefault="00000000" w:rsidRPr="00000000" w14:paraId="0000008E">
      <w:pPr>
        <w:numPr>
          <w:ilvl w:val="0"/>
          <w:numId w:val="9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Eu li isso e fiquei imaginando o quao horrivel seria passar por algo assim</w:t>
      </w:r>
    </w:p>
    <w:p w:rsidR="00000000" w:rsidDel="00000000" w:rsidP="00000000" w:rsidRDefault="00000000" w:rsidRPr="00000000" w14:paraId="0000008F">
      <w:pPr>
        <w:rPr>
          <w:b w:val="1"/>
          <w:color w:val="f3f6f9"/>
          <w:sz w:val="23"/>
          <w:szCs w:val="23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athanielbastin.medium.com/book-notes-stories-that-stick-by-kindra-hall-38adeb4a243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